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BB" w:rsidRPr="00974C03" w:rsidRDefault="00F97803" w:rsidP="00974C03">
      <w:pPr>
        <w:pStyle w:val="a3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74C03">
        <w:rPr>
          <w:rFonts w:asciiTheme="minorEastAsia" w:eastAsiaTheme="minorEastAsia" w:hAnsiTheme="minorEastAsia" w:hint="eastAsia"/>
          <w:color w:val="000000"/>
          <w:sz w:val="22"/>
          <w:szCs w:val="22"/>
        </w:rPr>
        <w:t>「体験の機会の場」 の事業に従事する者の経験及び業務の実施体制</w:t>
      </w:r>
    </w:p>
    <w:p w:rsidR="006677C4" w:rsidRPr="00974C03" w:rsidRDefault="006677C4" w:rsidP="00974C03">
      <w:pPr>
        <w:pStyle w:val="a3"/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25"/>
        <w:gridCol w:w="7229"/>
      </w:tblGrid>
      <w:tr w:rsidR="006677C4" w:rsidRPr="00974C03" w:rsidTr="00974C03">
        <w:trPr>
          <w:trHeight w:hRule="exact" w:val="1304"/>
        </w:trPr>
        <w:tc>
          <w:tcPr>
            <w:tcW w:w="2042" w:type="dxa"/>
            <w:vMerge w:val="restart"/>
          </w:tcPr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事業に従事する者の経験等について</w:t>
            </w:r>
          </w:p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7654" w:type="dxa"/>
            <w:gridSpan w:val="2"/>
          </w:tcPr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事業従事者数   </w:t>
            </w:r>
            <w:r w:rsidR="00F20974"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  名</w:t>
            </w:r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※</w:t>
            </w:r>
          </w:p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※内訳</w:t>
            </w:r>
          </w:p>
          <w:p w:rsidR="006677C4" w:rsidRPr="00974C03" w:rsidRDefault="006677C4" w:rsidP="00974C03">
            <w:pPr>
              <w:pStyle w:val="a3"/>
              <w:spacing w:afterLines="50" w:after="120"/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>①当該事業に３年以上従事した経験を有する者</w:t>
            </w:r>
            <w:r w:rsidR="00F20974"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　　</w:t>
            </w:r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>名</w:t>
            </w:r>
          </w:p>
          <w:p w:rsidR="006677C4" w:rsidRPr="00974C03" w:rsidRDefault="006677C4" w:rsidP="00974C03">
            <w:pPr>
              <w:pStyle w:val="a3"/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>②上記①と同等以上の知識及び技能を有する者</w:t>
            </w:r>
            <w:r w:rsidR="00F20974"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　　</w:t>
            </w:r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>名</w:t>
            </w:r>
          </w:p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6677C4" w:rsidRPr="00974C03" w:rsidTr="00974C03">
        <w:trPr>
          <w:trHeight w:hRule="exact" w:val="2835"/>
        </w:trPr>
        <w:tc>
          <w:tcPr>
            <w:tcW w:w="2042" w:type="dxa"/>
            <w:vMerge/>
          </w:tcPr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FFFFFF" w:themeColor="background1"/>
            </w:tcBorders>
          </w:tcPr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74C0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＊上記②の者が有する知識及び技能について記載してください。</w:t>
            </w:r>
          </w:p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6677C4" w:rsidRPr="00974C03" w:rsidTr="00974C03">
        <w:trPr>
          <w:trHeight w:hRule="exact" w:val="397"/>
        </w:trPr>
        <w:tc>
          <w:tcPr>
            <w:tcW w:w="2042" w:type="dxa"/>
            <w:vMerge/>
          </w:tcPr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  <w:u w:val="single"/>
              </w:rPr>
            </w:pPr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③上記①及び②に該当しない者                       </w:t>
            </w:r>
            <w:r w:rsidR="00F20974"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>名</w:t>
            </w:r>
          </w:p>
        </w:tc>
      </w:tr>
      <w:tr w:rsidR="006677C4" w:rsidRPr="00974C03" w:rsidTr="00974C03">
        <w:trPr>
          <w:trHeight w:hRule="exact" w:val="2835"/>
        </w:trPr>
        <w:tc>
          <w:tcPr>
            <w:tcW w:w="2042" w:type="dxa"/>
            <w:vMerge/>
          </w:tcPr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FFFFFF" w:themeColor="background1"/>
            </w:tcBorders>
          </w:tcPr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74C0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＊上記③の者に対する指導体制について記載してください。</w:t>
            </w:r>
          </w:p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6677C4" w:rsidRPr="00974C03" w:rsidTr="00974C03">
        <w:trPr>
          <w:trHeight w:hRule="exact" w:val="5501"/>
        </w:trPr>
        <w:tc>
          <w:tcPr>
            <w:tcW w:w="2042" w:type="dxa"/>
          </w:tcPr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bookmarkStart w:id="0" w:name="_GoBack"/>
            <w:bookmarkEnd w:id="0"/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業務の実施体制</w:t>
            </w:r>
          </w:p>
        </w:tc>
        <w:tc>
          <w:tcPr>
            <w:tcW w:w="7654" w:type="dxa"/>
            <w:gridSpan w:val="2"/>
          </w:tcPr>
          <w:p w:rsidR="006677C4" w:rsidRPr="00974C03" w:rsidRDefault="006677C4" w:rsidP="00974C03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974C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86EBB" w:rsidRPr="00974C03" w:rsidRDefault="00E86EBB" w:rsidP="00974C0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sectPr w:rsidR="00E86EBB" w:rsidRPr="00974C03" w:rsidSect="006677C4">
      <w:headerReference w:type="default" r:id="rId7"/>
      <w:pgSz w:w="11906" w:h="16838"/>
      <w:pgMar w:top="1134" w:right="1134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C4" w:rsidRDefault="006677C4" w:rsidP="006677C4">
      <w:r>
        <w:separator/>
      </w:r>
    </w:p>
  </w:endnote>
  <w:endnote w:type="continuationSeparator" w:id="0">
    <w:p w:rsidR="006677C4" w:rsidRDefault="006677C4" w:rsidP="0066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C4" w:rsidRDefault="006677C4" w:rsidP="006677C4">
      <w:r>
        <w:separator/>
      </w:r>
    </w:p>
  </w:footnote>
  <w:footnote w:type="continuationSeparator" w:id="0">
    <w:p w:rsidR="006677C4" w:rsidRDefault="006677C4" w:rsidP="0066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03" w:rsidRPr="00974C03" w:rsidRDefault="00974C03" w:rsidP="00974C03">
    <w:pPr>
      <w:pStyle w:val="a3"/>
      <w:ind w:left="89" w:right="-38" w:hanging="35"/>
      <w:rPr>
        <w:rFonts w:asciiTheme="minorEastAsia" w:eastAsiaTheme="minorEastAsia" w:hAnsiTheme="minorEastAsia" w:cstheme="minorBidi"/>
        <w:sz w:val="21"/>
        <w:szCs w:val="21"/>
      </w:rPr>
    </w:pPr>
    <w:r w:rsidRPr="00F20974">
      <w:rPr>
        <w:rFonts w:asciiTheme="minorEastAsia" w:eastAsiaTheme="minorEastAsia" w:hAnsiTheme="minorEastAsia" w:hint="eastAsia"/>
        <w:color w:val="000000"/>
        <w:sz w:val="21"/>
        <w:szCs w:val="21"/>
      </w:rPr>
      <w:t>別紙７</w:t>
    </w:r>
    <w:r>
      <w:rPr>
        <w:rFonts w:asciiTheme="minorEastAsia" w:eastAsiaTheme="minorEastAsia" w:hAnsiTheme="minorEastAsia" w:hint="eastAsia"/>
        <w:color w:val="000000"/>
        <w:sz w:val="21"/>
        <w:szCs w:val="21"/>
      </w:rPr>
      <w:t>（</w:t>
    </w:r>
    <w:r w:rsidR="00A931F1">
      <w:rPr>
        <w:rFonts w:asciiTheme="minorEastAsia" w:hAnsiTheme="minorEastAsia" w:hint="eastAsia"/>
        <w:color w:val="000000"/>
        <w:sz w:val="22"/>
      </w:rPr>
      <w:t>別表第１</w:t>
    </w:r>
    <w:r w:rsidRPr="00F20974">
      <w:rPr>
        <w:rFonts w:asciiTheme="minorEastAsia" w:eastAsiaTheme="minorEastAsia" w:hAnsiTheme="minorEastAsia" w:hint="eastAsia"/>
        <w:color w:val="000000"/>
        <w:sz w:val="21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03"/>
    <w:rsid w:val="0023129C"/>
    <w:rsid w:val="006677C4"/>
    <w:rsid w:val="00974C03"/>
    <w:rsid w:val="00A931F1"/>
    <w:rsid w:val="00D43F1D"/>
    <w:rsid w:val="00E86EBB"/>
    <w:rsid w:val="00F20974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7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7C4"/>
  </w:style>
  <w:style w:type="paragraph" w:styleId="a6">
    <w:name w:val="footer"/>
    <w:basedOn w:val="a"/>
    <w:link w:val="a7"/>
    <w:uiPriority w:val="99"/>
    <w:unhideWhenUsed/>
    <w:rsid w:val="00667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7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7C4"/>
  </w:style>
  <w:style w:type="paragraph" w:styleId="a6">
    <w:name w:val="footer"/>
    <w:basedOn w:val="a"/>
    <w:link w:val="a7"/>
    <w:uiPriority w:val="99"/>
    <w:unhideWhenUsed/>
    <w:rsid w:val="00667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5</cp:revision>
  <dcterms:created xsi:type="dcterms:W3CDTF">2014-10-15T08:28:00Z</dcterms:created>
  <dcterms:modified xsi:type="dcterms:W3CDTF">2015-02-04T01:54:00Z</dcterms:modified>
</cp:coreProperties>
</file>